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D3" w:rsidRPr="003D2BD5" w:rsidRDefault="00AE4D3D" w:rsidP="003D2BD5">
      <w:pPr>
        <w:pStyle w:val="Bezodstpw"/>
        <w:spacing w:line="276" w:lineRule="auto"/>
        <w:ind w:left="113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BD5">
        <w:rPr>
          <w:rFonts w:ascii="Times New Roman" w:hAnsi="Times New Roman" w:cs="Times New Roman"/>
          <w:b/>
          <w:sz w:val="24"/>
          <w:szCs w:val="24"/>
        </w:rPr>
        <w:t>INFORMACJA WÓJTA Z PRACY URZĘDU GMINY P</w:t>
      </w:r>
      <w:r w:rsidR="00A0186F" w:rsidRPr="003D2BD5">
        <w:rPr>
          <w:rFonts w:ascii="Times New Roman" w:hAnsi="Times New Roman" w:cs="Times New Roman"/>
          <w:b/>
          <w:sz w:val="24"/>
          <w:szCs w:val="24"/>
        </w:rPr>
        <w:t>OMIĘDZY SESJAMI.</w:t>
      </w:r>
      <w:r w:rsidR="00D731D3" w:rsidRPr="003D2B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C7A" w:rsidRPr="003D2BD5" w:rsidRDefault="00A0186F" w:rsidP="003D2BD5">
      <w:pPr>
        <w:pStyle w:val="Bezodstpw"/>
        <w:spacing w:line="276" w:lineRule="auto"/>
        <w:ind w:left="-142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BD5">
        <w:rPr>
          <w:rFonts w:ascii="Times New Roman" w:hAnsi="Times New Roman" w:cs="Times New Roman"/>
          <w:b/>
          <w:sz w:val="24"/>
          <w:szCs w:val="24"/>
        </w:rPr>
        <w:t>(S</w:t>
      </w:r>
      <w:r w:rsidR="00D010F5" w:rsidRPr="003D2BD5">
        <w:rPr>
          <w:rFonts w:ascii="Times New Roman" w:hAnsi="Times New Roman" w:cs="Times New Roman"/>
          <w:b/>
          <w:sz w:val="24"/>
          <w:szCs w:val="24"/>
        </w:rPr>
        <w:t>esja</w:t>
      </w:r>
      <w:r w:rsidRPr="003D2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B0A" w:rsidRPr="003D2BD5">
        <w:rPr>
          <w:rFonts w:ascii="Times New Roman" w:hAnsi="Times New Roman" w:cs="Times New Roman"/>
          <w:b/>
          <w:sz w:val="24"/>
          <w:szCs w:val="24"/>
        </w:rPr>
        <w:t>2</w:t>
      </w:r>
      <w:r w:rsidR="006165E1" w:rsidRPr="003D2BD5">
        <w:rPr>
          <w:rFonts w:ascii="Times New Roman" w:hAnsi="Times New Roman" w:cs="Times New Roman"/>
          <w:b/>
          <w:sz w:val="24"/>
          <w:szCs w:val="24"/>
        </w:rPr>
        <w:t xml:space="preserve">7 czerwca </w:t>
      </w:r>
      <w:r w:rsidR="00AE4D3D" w:rsidRPr="003D2BD5">
        <w:rPr>
          <w:rFonts w:ascii="Times New Roman" w:hAnsi="Times New Roman" w:cs="Times New Roman"/>
          <w:b/>
          <w:sz w:val="24"/>
          <w:szCs w:val="24"/>
        </w:rPr>
        <w:t>202</w:t>
      </w:r>
      <w:r w:rsidR="006110C6" w:rsidRPr="003D2BD5">
        <w:rPr>
          <w:rFonts w:ascii="Times New Roman" w:hAnsi="Times New Roman" w:cs="Times New Roman"/>
          <w:b/>
          <w:sz w:val="24"/>
          <w:szCs w:val="24"/>
        </w:rPr>
        <w:t>4</w:t>
      </w:r>
      <w:r w:rsidR="00AE4D3D" w:rsidRPr="003D2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4AF" w:rsidRPr="003D2BD5">
        <w:rPr>
          <w:rFonts w:ascii="Times New Roman" w:hAnsi="Times New Roman" w:cs="Times New Roman"/>
          <w:b/>
          <w:sz w:val="24"/>
          <w:szCs w:val="24"/>
        </w:rPr>
        <w:t>r</w:t>
      </w:r>
      <w:r w:rsidR="00AE4D3D" w:rsidRPr="003D2BD5">
        <w:rPr>
          <w:rFonts w:ascii="Times New Roman" w:hAnsi="Times New Roman" w:cs="Times New Roman"/>
          <w:b/>
          <w:sz w:val="24"/>
          <w:szCs w:val="24"/>
        </w:rPr>
        <w:t>.)</w:t>
      </w:r>
    </w:p>
    <w:p w:rsidR="002A0A07" w:rsidRPr="003D2BD5" w:rsidRDefault="002A0A07" w:rsidP="003D2BD5">
      <w:pPr>
        <w:pStyle w:val="Bezodstpw"/>
        <w:spacing w:line="276" w:lineRule="auto"/>
        <w:ind w:left="-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6EF" w:rsidRPr="003D2BD5" w:rsidRDefault="00A53FC5" w:rsidP="003D2BD5">
      <w:pPr>
        <w:tabs>
          <w:tab w:val="left" w:pos="3360"/>
        </w:tabs>
        <w:spacing w:after="0"/>
        <w:ind w:left="-142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BD5">
        <w:rPr>
          <w:rFonts w:ascii="Times New Roman" w:hAnsi="Times New Roman" w:cs="Times New Roman"/>
          <w:b/>
          <w:sz w:val="24"/>
          <w:szCs w:val="24"/>
        </w:rPr>
        <w:tab/>
      </w:r>
    </w:p>
    <w:p w:rsidR="00713E11" w:rsidRPr="003D2BD5" w:rsidRDefault="00A66E9D" w:rsidP="003D2BD5">
      <w:pPr>
        <w:spacing w:after="0"/>
        <w:ind w:left="-142" w:right="-5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BD5">
        <w:rPr>
          <w:rFonts w:ascii="Times New Roman" w:hAnsi="Times New Roman" w:cs="Times New Roman"/>
          <w:b/>
          <w:sz w:val="24"/>
          <w:szCs w:val="24"/>
          <w:u w:val="single"/>
        </w:rPr>
        <w:t xml:space="preserve">INWESTYCJE, </w:t>
      </w:r>
      <w:r w:rsidR="00713E11" w:rsidRPr="003D2BD5">
        <w:rPr>
          <w:rFonts w:ascii="Times New Roman" w:hAnsi="Times New Roman" w:cs="Times New Roman"/>
          <w:b/>
          <w:sz w:val="24"/>
          <w:szCs w:val="24"/>
          <w:u w:val="single"/>
        </w:rPr>
        <w:t>PRZETARGI</w:t>
      </w:r>
      <w:r w:rsidRPr="003D2BD5">
        <w:rPr>
          <w:rFonts w:ascii="Times New Roman" w:hAnsi="Times New Roman" w:cs="Times New Roman"/>
          <w:b/>
          <w:sz w:val="24"/>
          <w:szCs w:val="24"/>
          <w:u w:val="single"/>
        </w:rPr>
        <w:t>, ZAPYTANIA OFERTOWE</w:t>
      </w:r>
    </w:p>
    <w:p w:rsidR="006E7243" w:rsidRPr="003D2BD5" w:rsidRDefault="006E7243" w:rsidP="003D2BD5">
      <w:pPr>
        <w:pStyle w:val="Bezodstpw"/>
        <w:spacing w:line="276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5274E" w:rsidRPr="003D2BD5" w:rsidRDefault="0005274E" w:rsidP="003D2BD5">
      <w:pPr>
        <w:suppressAutoHyphens/>
        <w:autoSpaceDN w:val="0"/>
        <w:spacing w:after="0"/>
        <w:ind w:left="-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BC57AE" w:rsidRPr="003D2BD5" w:rsidRDefault="006110C6" w:rsidP="003D2BD5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BD5">
        <w:rPr>
          <w:rFonts w:ascii="Times New Roman" w:hAnsi="Times New Roman" w:cs="Times New Roman"/>
          <w:b/>
          <w:sz w:val="24"/>
          <w:szCs w:val="24"/>
        </w:rPr>
        <w:t>Budowa budynku użyteczności kulturalno</w:t>
      </w:r>
      <w:r w:rsidR="00B41DCD" w:rsidRPr="003D2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BD5">
        <w:rPr>
          <w:rFonts w:ascii="Times New Roman" w:hAnsi="Times New Roman" w:cs="Times New Roman"/>
          <w:b/>
          <w:sz w:val="24"/>
          <w:szCs w:val="24"/>
        </w:rPr>
        <w:t xml:space="preserve">- społecznej i garażu OSP w Przyłogach. </w:t>
      </w:r>
    </w:p>
    <w:p w:rsidR="00BC57AE" w:rsidRPr="003D2BD5" w:rsidRDefault="00BC57AE" w:rsidP="003D2BD5">
      <w:pPr>
        <w:pStyle w:val="Bezodstpw"/>
        <w:spacing w:line="276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D2BD5">
        <w:rPr>
          <w:rFonts w:ascii="Times New Roman" w:hAnsi="Times New Roman" w:cs="Times New Roman"/>
          <w:sz w:val="24"/>
          <w:szCs w:val="24"/>
        </w:rPr>
        <w:t>Budynek z dniem 24.05.2024 roku został przekazany do użytkowania</w:t>
      </w:r>
      <w:r w:rsidRPr="003D2BD5">
        <w:rPr>
          <w:rFonts w:ascii="Times New Roman" w:hAnsi="Times New Roman" w:cs="Times New Roman"/>
          <w:sz w:val="24"/>
          <w:szCs w:val="24"/>
        </w:rPr>
        <w:t>.</w:t>
      </w:r>
    </w:p>
    <w:p w:rsidR="00BC57AE" w:rsidRPr="003D2BD5" w:rsidRDefault="00BC57AE" w:rsidP="003D2BD5">
      <w:pPr>
        <w:pStyle w:val="Bezodstpw"/>
        <w:spacing w:line="276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BC57AE" w:rsidRPr="003D2BD5" w:rsidRDefault="00BC57AE" w:rsidP="003D2BD5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BD5">
        <w:rPr>
          <w:rFonts w:ascii="Times New Roman" w:hAnsi="Times New Roman" w:cs="Times New Roman"/>
          <w:b/>
          <w:sz w:val="24"/>
          <w:szCs w:val="24"/>
        </w:rPr>
        <w:t xml:space="preserve">Wykonanie otworu poszukiwawczo - rozpoznawczego wód termalnych Smyków GT-1 </w:t>
      </w:r>
    </w:p>
    <w:p w:rsidR="00B41DCD" w:rsidRPr="003D2BD5" w:rsidRDefault="00BC57AE" w:rsidP="003D2BD5">
      <w:pPr>
        <w:pStyle w:val="Bezodstpw"/>
        <w:spacing w:line="276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D2BD5">
        <w:rPr>
          <w:rFonts w:ascii="Times New Roman" w:hAnsi="Times New Roman" w:cs="Times New Roman"/>
          <w:b/>
          <w:sz w:val="24"/>
          <w:szCs w:val="24"/>
        </w:rPr>
        <w:t>w miejscowości Wólka Smolana</w:t>
      </w:r>
      <w:r w:rsidRPr="003D2BD5">
        <w:rPr>
          <w:rFonts w:ascii="Times New Roman" w:hAnsi="Times New Roman" w:cs="Times New Roman"/>
          <w:sz w:val="24"/>
          <w:szCs w:val="24"/>
        </w:rPr>
        <w:t xml:space="preserve">.   Wykonano odwiert na głębokości 1525 m. . Roboty zostały zakończone. Na dzień 25 czerwca 2024 roku, przewiduje się przejęcie terenu po robotach </w:t>
      </w:r>
      <w:r w:rsidR="003D2BD5" w:rsidRPr="003D2BD5">
        <w:rPr>
          <w:rFonts w:ascii="Times New Roman" w:hAnsi="Times New Roman" w:cs="Times New Roman"/>
          <w:sz w:val="24"/>
          <w:szCs w:val="24"/>
        </w:rPr>
        <w:br/>
      </w:r>
      <w:r w:rsidRPr="003D2BD5">
        <w:rPr>
          <w:rFonts w:ascii="Times New Roman" w:hAnsi="Times New Roman" w:cs="Times New Roman"/>
          <w:sz w:val="24"/>
          <w:szCs w:val="24"/>
        </w:rPr>
        <w:t>górniczych.</w:t>
      </w:r>
    </w:p>
    <w:p w:rsidR="00ED18AF" w:rsidRPr="003D2BD5" w:rsidRDefault="00ED18AF" w:rsidP="003D2BD5">
      <w:pPr>
        <w:pStyle w:val="Bezodstpw"/>
        <w:tabs>
          <w:tab w:val="left" w:pos="142"/>
        </w:tabs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24F45" w:rsidRPr="003D2BD5" w:rsidRDefault="00824F45" w:rsidP="003D2BD5">
      <w:pPr>
        <w:pStyle w:val="Akapitzlist"/>
        <w:spacing w:after="0"/>
        <w:ind w:left="57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10C6" w:rsidRPr="003D2BD5" w:rsidRDefault="003D2BD5" w:rsidP="003D2BD5">
      <w:pPr>
        <w:pStyle w:val="Akapitzlist"/>
        <w:numPr>
          <w:ilvl w:val="0"/>
          <w:numId w:val="11"/>
        </w:num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2BD5">
        <w:rPr>
          <w:rFonts w:ascii="Times New Roman" w:hAnsi="Times New Roman" w:cs="Times New Roman"/>
          <w:b/>
          <w:sz w:val="24"/>
          <w:szCs w:val="24"/>
        </w:rPr>
        <w:t xml:space="preserve">Budowa drogi gminnej KDW </w:t>
      </w:r>
      <w:r w:rsidR="006110C6" w:rsidRPr="003D2BD5">
        <w:rPr>
          <w:rFonts w:ascii="Times New Roman" w:hAnsi="Times New Roman" w:cs="Times New Roman"/>
          <w:b/>
          <w:sz w:val="24"/>
          <w:szCs w:val="24"/>
        </w:rPr>
        <w:t>13 o długo</w:t>
      </w:r>
      <w:r w:rsidR="00C40459" w:rsidRPr="003D2BD5">
        <w:rPr>
          <w:rFonts w:ascii="Times New Roman" w:hAnsi="Times New Roman" w:cs="Times New Roman"/>
          <w:b/>
          <w:sz w:val="24"/>
          <w:szCs w:val="24"/>
        </w:rPr>
        <w:t>ści 1 095 m. w miejscowości Kró</w:t>
      </w:r>
      <w:r w:rsidR="006110C6" w:rsidRPr="003D2BD5">
        <w:rPr>
          <w:rFonts w:ascii="Times New Roman" w:hAnsi="Times New Roman" w:cs="Times New Roman"/>
          <w:b/>
          <w:sz w:val="24"/>
          <w:szCs w:val="24"/>
        </w:rPr>
        <w:t xml:space="preserve">lewiec. </w:t>
      </w:r>
    </w:p>
    <w:p w:rsidR="006B378C" w:rsidRPr="003D2BD5" w:rsidRDefault="003D2BD5" w:rsidP="003D2BD5">
      <w:pPr>
        <w:pStyle w:val="Akapitzlist"/>
        <w:spacing w:after="0"/>
        <w:ind w:left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2BD5">
        <w:rPr>
          <w:rFonts w:ascii="Times New Roman" w:hAnsi="Times New Roman" w:cs="Times New Roman"/>
          <w:sz w:val="24"/>
          <w:szCs w:val="24"/>
        </w:rPr>
        <w:t>Prace</w:t>
      </w:r>
      <w:r w:rsidR="006B378C" w:rsidRPr="003D2BD5">
        <w:rPr>
          <w:rFonts w:ascii="Times New Roman" w:hAnsi="Times New Roman" w:cs="Times New Roman"/>
          <w:sz w:val="24"/>
          <w:szCs w:val="24"/>
        </w:rPr>
        <w:t xml:space="preserve"> rozpoczęto w miesiącu maju 2024 roku i są sukcesywnie realizowane:</w:t>
      </w:r>
      <w:r w:rsidRPr="003D2BD5">
        <w:rPr>
          <w:rFonts w:ascii="Times New Roman" w:hAnsi="Times New Roman" w:cs="Times New Roman"/>
          <w:sz w:val="24"/>
          <w:szCs w:val="24"/>
        </w:rPr>
        <w:br/>
      </w:r>
      <w:r w:rsidR="006B378C" w:rsidRPr="003D2BD5">
        <w:rPr>
          <w:rFonts w:ascii="Times New Roman" w:hAnsi="Times New Roman" w:cs="Times New Roman"/>
          <w:sz w:val="24"/>
          <w:szCs w:val="24"/>
        </w:rPr>
        <w:t xml:space="preserve"> roboty ziemne, kanał technologiczny i kanał deszczowy.</w:t>
      </w:r>
    </w:p>
    <w:p w:rsidR="003D2BD5" w:rsidRPr="003D2BD5" w:rsidRDefault="003D2BD5" w:rsidP="003D2BD5">
      <w:pPr>
        <w:pStyle w:val="Akapitzlist"/>
        <w:spacing w:after="0"/>
        <w:ind w:left="218"/>
        <w:jc w:val="both"/>
        <w:outlineLvl w:val="0"/>
        <w:rPr>
          <w:rStyle w:val="Mocnowyrniony"/>
          <w:rFonts w:ascii="Times New Roman" w:hAnsi="Times New Roman" w:cs="Times New Roman"/>
          <w:bCs w:val="0"/>
          <w:sz w:val="24"/>
          <w:szCs w:val="24"/>
        </w:rPr>
      </w:pPr>
    </w:p>
    <w:p w:rsidR="006B378C" w:rsidRPr="003D2BD5" w:rsidRDefault="003D2BD5" w:rsidP="003D2BD5">
      <w:pPr>
        <w:pStyle w:val="Akapitzlist"/>
        <w:numPr>
          <w:ilvl w:val="0"/>
          <w:numId w:val="11"/>
        </w:numPr>
        <w:jc w:val="both"/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</w:pPr>
      <w:r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t>Przeprowadzono postę</w:t>
      </w:r>
      <w:r w:rsidR="006B378C"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t xml:space="preserve">powanie w trybie przetargu nieograniczonego na zakup 140 ton węgla kamiennego eko-groszek na sezon grzewczy 2024/2025 do Urzędu Gminy w Smykowie </w:t>
      </w:r>
      <w:r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6B378C"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t xml:space="preserve">i jednostek organizacyjnych Gminy Smyków. Dostawcą węgla jest firma Skład Opału „ROSIAK” Sylwia Rosiak Bełchatów. Cena 1 tony eko-groszku 890,52. Wartość dostawy </w:t>
      </w:r>
      <w:r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6B378C"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t xml:space="preserve">124 672,80 zł. </w:t>
      </w:r>
    </w:p>
    <w:p w:rsidR="006B378C" w:rsidRPr="003D2BD5" w:rsidRDefault="006B378C" w:rsidP="003D2BD5">
      <w:pPr>
        <w:pStyle w:val="Akapitzlist"/>
        <w:tabs>
          <w:tab w:val="left" w:pos="142"/>
        </w:tabs>
        <w:spacing w:after="0"/>
        <w:ind w:left="0"/>
        <w:jc w:val="both"/>
        <w:outlineLvl w:val="0"/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B378C" w:rsidRPr="003D2BD5" w:rsidRDefault="006B378C" w:rsidP="003D2BD5">
      <w:pPr>
        <w:spacing w:after="0"/>
        <w:jc w:val="both"/>
        <w:outlineLvl w:val="0"/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D07F4" w:rsidRPr="003D2BD5" w:rsidRDefault="002D07F4" w:rsidP="003D2BD5">
      <w:pPr>
        <w:spacing w:after="0"/>
        <w:jc w:val="both"/>
        <w:outlineLvl w:val="0"/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</w:pPr>
      <w:r w:rsidRPr="003D2BD5"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  <w:t xml:space="preserve">WNIOSKI I DOFINANSOWANIA </w:t>
      </w:r>
    </w:p>
    <w:p w:rsidR="00462F02" w:rsidRPr="003D2BD5" w:rsidRDefault="00462F02" w:rsidP="003D2BD5">
      <w:pPr>
        <w:pStyle w:val="Akapitzlist"/>
        <w:jc w:val="both"/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1F64C6" w:rsidRPr="003D2BD5" w:rsidRDefault="001F64C6" w:rsidP="003D2BD5">
      <w:pPr>
        <w:jc w:val="both"/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</w:pPr>
      <w:r w:rsidRPr="003D2BD5">
        <w:rPr>
          <w:rStyle w:val="Mocnowyrniony"/>
          <w:rFonts w:ascii="Times New Roman" w:hAnsi="Times New Roman" w:cs="Times New Roman"/>
          <w:bCs w:val="0"/>
          <w:sz w:val="24"/>
          <w:szCs w:val="24"/>
        </w:rPr>
        <w:t>1.</w:t>
      </w:r>
      <w:r w:rsidR="003D2BD5">
        <w:rPr>
          <w:rStyle w:val="Mocnowyrniony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t xml:space="preserve">Złożony do Wojewódzkiego Funduszu Ochrony Środowiska i Gospodarki Wodnej  w Kielcach wniosek o dofinansowanie zadania polegającego na: „EDUKACJA EKOLOGICZNA DLA GMINY SMYKÓW NA 2024 ROK” został zakwalifikowany do dofinansowania.  Całkowita </w:t>
      </w:r>
      <w:r w:rsidR="003D2BD5"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3D2BD5"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  <w:t>wartość zadania 8 000,00 zł, w tym dofinansowanie 50 %,</w:t>
      </w:r>
    </w:p>
    <w:p w:rsidR="00381ABA" w:rsidRPr="003D2BD5" w:rsidRDefault="00381ABA" w:rsidP="003D2BD5">
      <w:pPr>
        <w:jc w:val="both"/>
        <w:rPr>
          <w:rStyle w:val="Mocnowyrniony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D07F4" w:rsidRPr="003D2BD5" w:rsidRDefault="00B41DCD" w:rsidP="003D2BD5">
      <w:pPr>
        <w:jc w:val="both"/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</w:pPr>
      <w:r w:rsidRPr="003D2BD5"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  <w:t>DROGI</w:t>
      </w:r>
    </w:p>
    <w:p w:rsidR="006165E1" w:rsidRPr="003D2BD5" w:rsidRDefault="006165E1" w:rsidP="003D2BD5">
      <w:pPr>
        <w:pStyle w:val="Akapitzlist"/>
        <w:numPr>
          <w:ilvl w:val="0"/>
          <w:numId w:val="5"/>
        </w:numPr>
        <w:suppressAutoHyphens/>
        <w:spacing w:after="16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BD5">
        <w:rPr>
          <w:rFonts w:ascii="Times New Roman" w:hAnsi="Times New Roman" w:cs="Times New Roman"/>
          <w:bCs/>
          <w:sz w:val="24"/>
          <w:szCs w:val="24"/>
        </w:rPr>
        <w:t>Na zlecenie ZDP w Końskich  trwają prace przy  wykonaniu nakładki  asfaltowej, poszerzeniu jezdni - odcinek  990 mb na  drodze powiatowej nr 1488T  Miedzierza - Matyniów - Przyłogi, termin zakończenia 31 sierpnia 2024r.</w:t>
      </w:r>
    </w:p>
    <w:p w:rsidR="006165E1" w:rsidRPr="003D2BD5" w:rsidRDefault="00B41DCD" w:rsidP="003D2BD5">
      <w:pPr>
        <w:pStyle w:val="Akapitzlist"/>
        <w:numPr>
          <w:ilvl w:val="0"/>
          <w:numId w:val="5"/>
        </w:numPr>
        <w:tabs>
          <w:tab w:val="left" w:pos="360"/>
        </w:tabs>
        <w:suppressAutoHyphens/>
        <w:spacing w:after="16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B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5E1" w:rsidRPr="003D2BD5">
        <w:rPr>
          <w:rFonts w:ascii="Times New Roman" w:hAnsi="Times New Roman" w:cs="Times New Roman"/>
          <w:bCs/>
          <w:sz w:val="24"/>
          <w:szCs w:val="24"/>
        </w:rPr>
        <w:t xml:space="preserve">Do końca września br. planowane jest poszerzenie do 6 m oraz ułożenie warstw asfaltu na odcinku ok. 400 m drogi powiatowej  Smyków – granica gminy Mniów w kierunku </w:t>
      </w:r>
      <w:r w:rsidR="00381ABA" w:rsidRPr="003D2BD5">
        <w:rPr>
          <w:rFonts w:ascii="Times New Roman" w:hAnsi="Times New Roman" w:cs="Times New Roman"/>
          <w:bCs/>
          <w:sz w:val="24"/>
          <w:szCs w:val="24"/>
        </w:rPr>
        <w:br/>
      </w:r>
      <w:r w:rsidR="006165E1" w:rsidRPr="003D2BD5">
        <w:rPr>
          <w:rFonts w:ascii="Times New Roman" w:hAnsi="Times New Roman" w:cs="Times New Roman"/>
          <w:bCs/>
          <w:sz w:val="24"/>
          <w:szCs w:val="24"/>
        </w:rPr>
        <w:t>m. Grzymałków. Trwa postępowanie w celu  wyłonienia Wykonawcy  robót.</w:t>
      </w:r>
    </w:p>
    <w:p w:rsidR="006165E1" w:rsidRPr="003D2BD5" w:rsidRDefault="006165E1" w:rsidP="003D2BD5">
      <w:pPr>
        <w:pStyle w:val="Akapitzlis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B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Trwają prace projektowe prowadzone przez firmę Europrojekt z Gdańska  przy nowej drodze ekspresowej S-74, która na odcinku ok. 9 km będzie przebiegała przez teren naszej gminy. </w:t>
      </w:r>
      <w:r w:rsidR="003D2BD5">
        <w:rPr>
          <w:rFonts w:ascii="Times New Roman" w:hAnsi="Times New Roman" w:cs="Times New Roman"/>
          <w:bCs/>
          <w:sz w:val="24"/>
          <w:szCs w:val="24"/>
        </w:rPr>
        <w:br/>
      </w:r>
      <w:r w:rsidRPr="003D2BD5">
        <w:rPr>
          <w:rFonts w:ascii="Times New Roman" w:hAnsi="Times New Roman" w:cs="Times New Roman"/>
          <w:bCs/>
          <w:sz w:val="24"/>
          <w:szCs w:val="24"/>
        </w:rPr>
        <w:t>Od dnia 18 czerwca można się zapoznać z jej przebiegiem.</w:t>
      </w:r>
    </w:p>
    <w:p w:rsidR="006165E1" w:rsidRPr="003D2BD5" w:rsidRDefault="006165E1" w:rsidP="003D2BD5">
      <w:pPr>
        <w:pStyle w:val="Akapitzlist"/>
        <w:suppressAutoHyphens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BD5" w:rsidRPr="003D2BD5" w:rsidRDefault="003D2BD5" w:rsidP="003D2BD5">
      <w:pPr>
        <w:pStyle w:val="Akapitzlist"/>
        <w:ind w:left="0"/>
        <w:jc w:val="both"/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462F02" w:rsidRPr="003D2BD5" w:rsidRDefault="00E47D25" w:rsidP="003D2BD5">
      <w:pPr>
        <w:pStyle w:val="Akapitzlist"/>
        <w:ind w:left="0"/>
        <w:jc w:val="both"/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</w:pPr>
      <w:r w:rsidRPr="003D2BD5"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  <w:t>ZAKUPY</w:t>
      </w:r>
    </w:p>
    <w:p w:rsidR="00E47D25" w:rsidRPr="003D2BD5" w:rsidRDefault="00E47D25" w:rsidP="003D2BD5">
      <w:pPr>
        <w:pStyle w:val="Akapitzlist"/>
        <w:ind w:left="0"/>
        <w:jc w:val="both"/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E47D25" w:rsidRPr="003D2BD5" w:rsidRDefault="00E47D25" w:rsidP="003D2BD5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2BD5">
        <w:rPr>
          <w:rFonts w:ascii="Times New Roman" w:hAnsi="Times New Roman" w:cs="Times New Roman"/>
          <w:sz w:val="24"/>
          <w:szCs w:val="24"/>
        </w:rPr>
        <w:t>Zlecono remont pompy LFP serii WR firmie MUEHSAM Rozwiązania Dla Przemysłu Sp.j. Dębska Wola. Wartość naprawy 9 300,00 zł</w:t>
      </w:r>
    </w:p>
    <w:p w:rsidR="00E47D25" w:rsidRPr="003D2BD5" w:rsidRDefault="00E47D25" w:rsidP="003D2BD5">
      <w:pPr>
        <w:pStyle w:val="Akapitzlist"/>
        <w:ind w:left="0"/>
        <w:jc w:val="both"/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374CEE" w:rsidRPr="003D2BD5" w:rsidRDefault="00374CEE" w:rsidP="003D2BD5">
      <w:pPr>
        <w:pStyle w:val="Akapitzlis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51A" w:rsidRDefault="00462F02" w:rsidP="003D2BD5">
      <w:pPr>
        <w:pStyle w:val="Akapitzlist"/>
        <w:ind w:left="284" w:hanging="142"/>
        <w:jc w:val="both"/>
        <w:rPr>
          <w:rStyle w:val="Mocnowyrniony"/>
          <w:rFonts w:ascii="Times New Roman" w:hAnsi="Times New Roman" w:cs="Times New Roman"/>
          <w:b w:val="0"/>
          <w:sz w:val="24"/>
          <w:szCs w:val="24"/>
        </w:rPr>
      </w:pPr>
      <w:r w:rsidRPr="003D2BD5">
        <w:rPr>
          <w:rStyle w:val="Mocnowyrniony"/>
          <w:rFonts w:ascii="Times New Roman" w:hAnsi="Times New Roman" w:cs="Times New Roman"/>
          <w:bCs w:val="0"/>
          <w:sz w:val="24"/>
          <w:szCs w:val="24"/>
          <w:u w:val="single"/>
        </w:rPr>
        <w:t>INNE</w:t>
      </w:r>
      <w:r w:rsidR="0001351A" w:rsidRPr="003D2BD5">
        <w:rPr>
          <w:rStyle w:val="Mocnowyrniony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70BE4" w:rsidRPr="003D2BD5" w:rsidRDefault="00D70BE4" w:rsidP="003D2BD5">
      <w:pPr>
        <w:pStyle w:val="Akapitzlist"/>
        <w:ind w:left="284" w:hanging="142"/>
        <w:jc w:val="both"/>
        <w:rPr>
          <w:rStyle w:val="Mocnowyrniony"/>
          <w:rFonts w:ascii="Times New Roman" w:hAnsi="Times New Roman" w:cs="Times New Roman"/>
          <w:b w:val="0"/>
          <w:sz w:val="24"/>
          <w:szCs w:val="24"/>
        </w:rPr>
      </w:pPr>
    </w:p>
    <w:p w:rsidR="003D2BD5" w:rsidRPr="003D2BD5" w:rsidRDefault="00E47D25" w:rsidP="003D2BD5">
      <w:pPr>
        <w:pStyle w:val="Akapitzlist"/>
        <w:widowControl w:val="0"/>
        <w:numPr>
          <w:ilvl w:val="0"/>
          <w:numId w:val="12"/>
        </w:numPr>
        <w:tabs>
          <w:tab w:val="left" w:pos="-142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BD5">
        <w:rPr>
          <w:rFonts w:ascii="Times New Roman" w:hAnsi="Times New Roman" w:cs="Times New Roman"/>
          <w:sz w:val="24"/>
          <w:szCs w:val="24"/>
        </w:rPr>
        <w:t>Zakupiono 60</w:t>
      </w:r>
      <w:r w:rsidR="00D70BE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D2BD5">
        <w:rPr>
          <w:rFonts w:ascii="Times New Roman" w:hAnsi="Times New Roman" w:cs="Times New Roman"/>
          <w:sz w:val="24"/>
          <w:szCs w:val="24"/>
        </w:rPr>
        <w:t>szt. wodomierzy. Dostawcą była firma BUDO-INSTAL”-2 Sławomir Czyżewski Skarżysko-Kamienna. Wartość  dostawy 6 000,00 zł.</w:t>
      </w:r>
    </w:p>
    <w:p w:rsidR="00E47D25" w:rsidRPr="003D2BD5" w:rsidRDefault="00E47D25" w:rsidP="003D2BD5">
      <w:pPr>
        <w:pStyle w:val="Akapitzlist"/>
        <w:widowControl w:val="0"/>
        <w:numPr>
          <w:ilvl w:val="0"/>
          <w:numId w:val="12"/>
        </w:numPr>
        <w:tabs>
          <w:tab w:val="left" w:pos="-142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BD5">
        <w:rPr>
          <w:rFonts w:ascii="Times New Roman" w:hAnsi="Times New Roman" w:cs="Times New Roman"/>
          <w:sz w:val="24"/>
          <w:szCs w:val="24"/>
        </w:rPr>
        <w:t>Zakupiono pompę głębinową awaryjną do SUW Piaski Królewieckie  za cenę 6 150,00 zł.</w:t>
      </w:r>
    </w:p>
    <w:p w:rsidR="006165E1" w:rsidRPr="003D2BD5" w:rsidRDefault="006165E1" w:rsidP="003D2BD5">
      <w:pPr>
        <w:pStyle w:val="Akapitzlist"/>
        <w:ind w:left="284" w:hanging="142"/>
        <w:jc w:val="both"/>
        <w:rPr>
          <w:rStyle w:val="Mocnowyrniony"/>
          <w:rFonts w:ascii="Times New Roman" w:hAnsi="Times New Roman" w:cs="Times New Roman"/>
          <w:b w:val="0"/>
          <w:sz w:val="24"/>
          <w:szCs w:val="24"/>
        </w:rPr>
      </w:pPr>
    </w:p>
    <w:p w:rsidR="003D2BD5" w:rsidRPr="003D2BD5" w:rsidRDefault="003D2BD5" w:rsidP="003D2BD5">
      <w:pPr>
        <w:suppressAutoHyphens/>
        <w:overflowPunct w:val="0"/>
        <w:spacing w:after="0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BD5">
        <w:rPr>
          <w:rFonts w:ascii="Times New Roman" w:hAnsi="Times New Roman" w:cs="Times New Roman"/>
          <w:sz w:val="24"/>
          <w:szCs w:val="24"/>
        </w:rPr>
        <w:t xml:space="preserve">Ponadto </w:t>
      </w:r>
      <w:r w:rsidRPr="003D2BD5">
        <w:rPr>
          <w:rFonts w:ascii="Times New Roman" w:hAnsi="Times New Roman" w:cs="Times New Roman"/>
          <w:sz w:val="24"/>
          <w:szCs w:val="24"/>
        </w:rPr>
        <w:t>Urząd</w:t>
      </w:r>
      <w:r w:rsidRPr="003D2BD5">
        <w:rPr>
          <w:rFonts w:ascii="Times New Roman" w:hAnsi="Times New Roman" w:cs="Times New Roman"/>
          <w:sz w:val="24"/>
          <w:szCs w:val="24"/>
        </w:rPr>
        <w:t xml:space="preserve"> realizuje bieżące zadania statutowe.   </w:t>
      </w:r>
    </w:p>
    <w:p w:rsidR="006D6E22" w:rsidRPr="003D2BD5" w:rsidRDefault="006D6E22" w:rsidP="003D2BD5">
      <w:pPr>
        <w:suppressAutoHyphens/>
        <w:overflowPunct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067126" w:rsidRPr="003D2BD5" w:rsidRDefault="006165E1" w:rsidP="003D2BD5">
      <w:pPr>
        <w:suppressAutoHyphens/>
        <w:overflowPunct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DZIAŁALNOŚCI GOPS W SMYKOWIE MIĘDZY SESJAMI </w:t>
      </w:r>
    </w:p>
    <w:p w:rsidR="006165E1" w:rsidRPr="003D2BD5" w:rsidRDefault="006165E1" w:rsidP="003D2BD5">
      <w:pPr>
        <w:suppressAutoHyphens/>
        <w:overflowPunct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5E1" w:rsidRPr="003D2BD5" w:rsidRDefault="006165E1" w:rsidP="003D2BD5">
      <w:pPr>
        <w:numPr>
          <w:ilvl w:val="0"/>
          <w:numId w:val="6"/>
        </w:numPr>
        <w:suppressAutoHyphens/>
        <w:overflowPunct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BD5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Smyków podpisał umowę z Wojewodą Świętokrzyskim na realizację programu „Opieka 75+” w 2024r na dofinansowanie zadania własnego Gminy z zakresu pomocy społecznej polegającego na organizowaniu i świadczeniu usług opiekuńczych lub specjalistycznych usług opiekuńczych dla osób w wieku 75 lat i więcej. Wartość dofinansowania stanowi kwotę 19 745,00 zł. Gmina jest zobowiązana przeznaczyć własne środki w kwocie nie mniejszej niż 40% kosztów realizacji zadania.</w:t>
      </w:r>
    </w:p>
    <w:p w:rsidR="006165E1" w:rsidRPr="003D2BD5" w:rsidRDefault="006165E1" w:rsidP="003D2BD5">
      <w:pPr>
        <w:pStyle w:val="Bezodstpw"/>
        <w:numPr>
          <w:ilvl w:val="0"/>
          <w:numId w:val="6"/>
        </w:numPr>
        <w:suppressAutoHyphens/>
        <w:overflowPunct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Zakończono realizację wypłat dodatków osłonowych. Na dzień 15.06.2024r. wypłacono kwotę 192 935,93 zł. Łącznie wpłynęło 578 wniosków z czego, 535 rozpatrzono pozytywnie, wydano 42 decyzji odmownych ze względu na przekroczenie kryterium dochodowego, 1 pozostał ze rozpatrzenia, 1 przekazano do gminy właściwej. Zadanie </w:t>
      </w:r>
      <w:r w:rsidRPr="003D2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100% został zrealizowane ze środków dotacji celowej budżetu państwa.</w:t>
      </w:r>
    </w:p>
    <w:p w:rsidR="006165E1" w:rsidRPr="003D2BD5" w:rsidRDefault="006165E1" w:rsidP="003D2BD5">
      <w:pPr>
        <w:suppressAutoHyphens/>
        <w:overflowPunct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6B4" w:rsidRPr="003D2BD5" w:rsidRDefault="00067126" w:rsidP="003D2BD5">
      <w:pPr>
        <w:suppressAutoHyphens/>
        <w:overflowPunct w:val="0"/>
        <w:spacing w:after="0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BD5">
        <w:rPr>
          <w:rFonts w:ascii="Times New Roman" w:hAnsi="Times New Roman" w:cs="Times New Roman"/>
          <w:sz w:val="24"/>
          <w:szCs w:val="24"/>
        </w:rPr>
        <w:t xml:space="preserve">Ponadto Ośrodek realizuje bieżące zadania statutowe.   </w:t>
      </w:r>
    </w:p>
    <w:sectPr w:rsidR="003836B4" w:rsidRPr="003D2BD5" w:rsidSect="00746F7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4A" w:rsidRDefault="00767E4A" w:rsidP="004A362D">
      <w:pPr>
        <w:spacing w:after="0" w:line="240" w:lineRule="auto"/>
      </w:pPr>
      <w:r>
        <w:separator/>
      </w:r>
    </w:p>
  </w:endnote>
  <w:endnote w:type="continuationSeparator" w:id="0">
    <w:p w:rsidR="00767E4A" w:rsidRDefault="00767E4A" w:rsidP="004A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4A" w:rsidRDefault="00767E4A" w:rsidP="004A362D">
      <w:pPr>
        <w:spacing w:after="0" w:line="240" w:lineRule="auto"/>
      </w:pPr>
      <w:r>
        <w:separator/>
      </w:r>
    </w:p>
  </w:footnote>
  <w:footnote w:type="continuationSeparator" w:id="0">
    <w:p w:rsidR="00767E4A" w:rsidRDefault="00767E4A" w:rsidP="004A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809"/>
    <w:multiLevelType w:val="hybridMultilevel"/>
    <w:tmpl w:val="37AE763E"/>
    <w:lvl w:ilvl="0" w:tplc="A412E366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BE505C"/>
    <w:multiLevelType w:val="hybridMultilevel"/>
    <w:tmpl w:val="F6AA6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62B3A"/>
    <w:multiLevelType w:val="hybridMultilevel"/>
    <w:tmpl w:val="75F84242"/>
    <w:lvl w:ilvl="0" w:tplc="673AA6AC">
      <w:start w:val="1"/>
      <w:numFmt w:val="decimal"/>
      <w:lvlText w:val="%1."/>
      <w:lvlJc w:val="left"/>
      <w:pPr>
        <w:ind w:left="21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BBE2D8B"/>
    <w:multiLevelType w:val="hybridMultilevel"/>
    <w:tmpl w:val="07302844"/>
    <w:lvl w:ilvl="0" w:tplc="07BAE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66268"/>
    <w:multiLevelType w:val="hybridMultilevel"/>
    <w:tmpl w:val="8B4AF98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9E4502D"/>
    <w:multiLevelType w:val="hybridMultilevel"/>
    <w:tmpl w:val="826CEC90"/>
    <w:lvl w:ilvl="0" w:tplc="08AAC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B310C"/>
    <w:multiLevelType w:val="hybridMultilevel"/>
    <w:tmpl w:val="C666B712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D312CB0"/>
    <w:multiLevelType w:val="hybridMultilevel"/>
    <w:tmpl w:val="314A6EC6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12A2C8E"/>
    <w:multiLevelType w:val="hybridMultilevel"/>
    <w:tmpl w:val="2B46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26F40"/>
    <w:multiLevelType w:val="hybridMultilevel"/>
    <w:tmpl w:val="5F548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B276D"/>
    <w:multiLevelType w:val="hybridMultilevel"/>
    <w:tmpl w:val="73FABFDC"/>
    <w:lvl w:ilvl="0" w:tplc="D7D6BAA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52D35"/>
    <w:multiLevelType w:val="hybridMultilevel"/>
    <w:tmpl w:val="A710A372"/>
    <w:lvl w:ilvl="0" w:tplc="DE8A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C2DEA"/>
    <w:multiLevelType w:val="hybridMultilevel"/>
    <w:tmpl w:val="85407640"/>
    <w:lvl w:ilvl="0" w:tplc="FE92C23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B3"/>
    <w:rsid w:val="00003187"/>
    <w:rsid w:val="00003A8D"/>
    <w:rsid w:val="0001285B"/>
    <w:rsid w:val="00012FAF"/>
    <w:rsid w:val="0001351A"/>
    <w:rsid w:val="00020FBE"/>
    <w:rsid w:val="000321D8"/>
    <w:rsid w:val="00032E3E"/>
    <w:rsid w:val="000352DA"/>
    <w:rsid w:val="00047955"/>
    <w:rsid w:val="0005274E"/>
    <w:rsid w:val="00054E74"/>
    <w:rsid w:val="00056C37"/>
    <w:rsid w:val="00063438"/>
    <w:rsid w:val="00064435"/>
    <w:rsid w:val="00064520"/>
    <w:rsid w:val="0006535A"/>
    <w:rsid w:val="00067126"/>
    <w:rsid w:val="0007395B"/>
    <w:rsid w:val="000762E7"/>
    <w:rsid w:val="00084348"/>
    <w:rsid w:val="000845B0"/>
    <w:rsid w:val="000845B6"/>
    <w:rsid w:val="00094435"/>
    <w:rsid w:val="0009669A"/>
    <w:rsid w:val="00097188"/>
    <w:rsid w:val="000A120B"/>
    <w:rsid w:val="000A2B5D"/>
    <w:rsid w:val="000A3224"/>
    <w:rsid w:val="000A44DE"/>
    <w:rsid w:val="000A4EE5"/>
    <w:rsid w:val="000B0038"/>
    <w:rsid w:val="000B5D18"/>
    <w:rsid w:val="000C6919"/>
    <w:rsid w:val="000C76D0"/>
    <w:rsid w:val="000D799B"/>
    <w:rsid w:val="000E58D1"/>
    <w:rsid w:val="000F07CD"/>
    <w:rsid w:val="000F2EE6"/>
    <w:rsid w:val="000F3F1F"/>
    <w:rsid w:val="000F4F38"/>
    <w:rsid w:val="000F64D4"/>
    <w:rsid w:val="00100E09"/>
    <w:rsid w:val="00102908"/>
    <w:rsid w:val="00104793"/>
    <w:rsid w:val="00110EE6"/>
    <w:rsid w:val="00111B9C"/>
    <w:rsid w:val="00117541"/>
    <w:rsid w:val="0012237B"/>
    <w:rsid w:val="0012308F"/>
    <w:rsid w:val="0012546A"/>
    <w:rsid w:val="00142F69"/>
    <w:rsid w:val="00142FD7"/>
    <w:rsid w:val="00144784"/>
    <w:rsid w:val="00144A90"/>
    <w:rsid w:val="001462D8"/>
    <w:rsid w:val="00146DC1"/>
    <w:rsid w:val="0014729C"/>
    <w:rsid w:val="00150954"/>
    <w:rsid w:val="00152A68"/>
    <w:rsid w:val="001530A8"/>
    <w:rsid w:val="00153A55"/>
    <w:rsid w:val="0015780A"/>
    <w:rsid w:val="0016520D"/>
    <w:rsid w:val="001666F6"/>
    <w:rsid w:val="00171AB1"/>
    <w:rsid w:val="00182A24"/>
    <w:rsid w:val="0018372D"/>
    <w:rsid w:val="001870B4"/>
    <w:rsid w:val="001879C9"/>
    <w:rsid w:val="00187A50"/>
    <w:rsid w:val="001945BF"/>
    <w:rsid w:val="00196E6C"/>
    <w:rsid w:val="001A07DE"/>
    <w:rsid w:val="001A0B66"/>
    <w:rsid w:val="001A3698"/>
    <w:rsid w:val="001A3CA8"/>
    <w:rsid w:val="001A6DA3"/>
    <w:rsid w:val="001B5776"/>
    <w:rsid w:val="001B606D"/>
    <w:rsid w:val="001C52FB"/>
    <w:rsid w:val="001C6C32"/>
    <w:rsid w:val="001D2BFB"/>
    <w:rsid w:val="001D4449"/>
    <w:rsid w:val="001D6799"/>
    <w:rsid w:val="001E1A69"/>
    <w:rsid w:val="001F0D25"/>
    <w:rsid w:val="001F25DF"/>
    <w:rsid w:val="001F3D5D"/>
    <w:rsid w:val="001F4645"/>
    <w:rsid w:val="001F64C6"/>
    <w:rsid w:val="001F7B40"/>
    <w:rsid w:val="00201A44"/>
    <w:rsid w:val="0020230B"/>
    <w:rsid w:val="00203101"/>
    <w:rsid w:val="00204606"/>
    <w:rsid w:val="00206396"/>
    <w:rsid w:val="002071C4"/>
    <w:rsid w:val="00207D8A"/>
    <w:rsid w:val="00211A2B"/>
    <w:rsid w:val="002127B2"/>
    <w:rsid w:val="00212B13"/>
    <w:rsid w:val="00212FB6"/>
    <w:rsid w:val="00213080"/>
    <w:rsid w:val="0022055A"/>
    <w:rsid w:val="002253F3"/>
    <w:rsid w:val="00226E2C"/>
    <w:rsid w:val="002274E0"/>
    <w:rsid w:val="00230F37"/>
    <w:rsid w:val="002325D8"/>
    <w:rsid w:val="0024099A"/>
    <w:rsid w:val="00242ED8"/>
    <w:rsid w:val="00243C8F"/>
    <w:rsid w:val="00250168"/>
    <w:rsid w:val="00260757"/>
    <w:rsid w:val="002613F9"/>
    <w:rsid w:val="00261A80"/>
    <w:rsid w:val="00262A13"/>
    <w:rsid w:val="00270E89"/>
    <w:rsid w:val="0027574B"/>
    <w:rsid w:val="00281625"/>
    <w:rsid w:val="002902E0"/>
    <w:rsid w:val="002913BF"/>
    <w:rsid w:val="002919B5"/>
    <w:rsid w:val="00292755"/>
    <w:rsid w:val="00297BE5"/>
    <w:rsid w:val="002A04AF"/>
    <w:rsid w:val="002A0A07"/>
    <w:rsid w:val="002A599F"/>
    <w:rsid w:val="002A6002"/>
    <w:rsid w:val="002A768F"/>
    <w:rsid w:val="002B0A91"/>
    <w:rsid w:val="002B5A35"/>
    <w:rsid w:val="002B6AEE"/>
    <w:rsid w:val="002C12C1"/>
    <w:rsid w:val="002C5F3F"/>
    <w:rsid w:val="002C6227"/>
    <w:rsid w:val="002C7D40"/>
    <w:rsid w:val="002D07F4"/>
    <w:rsid w:val="002D32AD"/>
    <w:rsid w:val="002D4645"/>
    <w:rsid w:val="002D5559"/>
    <w:rsid w:val="002D63F0"/>
    <w:rsid w:val="002E1888"/>
    <w:rsid w:val="002E59F3"/>
    <w:rsid w:val="002E68E6"/>
    <w:rsid w:val="002E7B52"/>
    <w:rsid w:val="002F0574"/>
    <w:rsid w:val="002F28FE"/>
    <w:rsid w:val="002F3456"/>
    <w:rsid w:val="002F618A"/>
    <w:rsid w:val="00305613"/>
    <w:rsid w:val="0030693F"/>
    <w:rsid w:val="00311370"/>
    <w:rsid w:val="00311539"/>
    <w:rsid w:val="00315393"/>
    <w:rsid w:val="00317836"/>
    <w:rsid w:val="00317E88"/>
    <w:rsid w:val="00325AB7"/>
    <w:rsid w:val="00326CB7"/>
    <w:rsid w:val="0033190F"/>
    <w:rsid w:val="003355DB"/>
    <w:rsid w:val="003366AE"/>
    <w:rsid w:val="003371D1"/>
    <w:rsid w:val="0034012A"/>
    <w:rsid w:val="0034022B"/>
    <w:rsid w:val="00340733"/>
    <w:rsid w:val="00344CB3"/>
    <w:rsid w:val="00344D48"/>
    <w:rsid w:val="0036008B"/>
    <w:rsid w:val="003604C4"/>
    <w:rsid w:val="003706CE"/>
    <w:rsid w:val="00370DB5"/>
    <w:rsid w:val="0037139A"/>
    <w:rsid w:val="00374CEE"/>
    <w:rsid w:val="003752D8"/>
    <w:rsid w:val="00375300"/>
    <w:rsid w:val="00376B41"/>
    <w:rsid w:val="00381ABA"/>
    <w:rsid w:val="003836B4"/>
    <w:rsid w:val="00383D90"/>
    <w:rsid w:val="003841FA"/>
    <w:rsid w:val="003862F8"/>
    <w:rsid w:val="0038681B"/>
    <w:rsid w:val="00386B82"/>
    <w:rsid w:val="0039076C"/>
    <w:rsid w:val="00393611"/>
    <w:rsid w:val="003977D6"/>
    <w:rsid w:val="00397ED2"/>
    <w:rsid w:val="003A1122"/>
    <w:rsid w:val="003A4EAB"/>
    <w:rsid w:val="003B4B22"/>
    <w:rsid w:val="003B4BDB"/>
    <w:rsid w:val="003B75BE"/>
    <w:rsid w:val="003C0A9A"/>
    <w:rsid w:val="003C0F8A"/>
    <w:rsid w:val="003C24A6"/>
    <w:rsid w:val="003D2816"/>
    <w:rsid w:val="003D2BD5"/>
    <w:rsid w:val="003E5306"/>
    <w:rsid w:val="003E6B5A"/>
    <w:rsid w:val="003F07F9"/>
    <w:rsid w:val="003F19E0"/>
    <w:rsid w:val="003F3C0E"/>
    <w:rsid w:val="003F4145"/>
    <w:rsid w:val="003F5A56"/>
    <w:rsid w:val="004015AF"/>
    <w:rsid w:val="00410046"/>
    <w:rsid w:val="004102F0"/>
    <w:rsid w:val="004104B5"/>
    <w:rsid w:val="00412107"/>
    <w:rsid w:val="004131E1"/>
    <w:rsid w:val="004164CF"/>
    <w:rsid w:val="00420D14"/>
    <w:rsid w:val="0043647C"/>
    <w:rsid w:val="00443DFE"/>
    <w:rsid w:val="00444708"/>
    <w:rsid w:val="00453BCD"/>
    <w:rsid w:val="00454083"/>
    <w:rsid w:val="00454EE1"/>
    <w:rsid w:val="00455947"/>
    <w:rsid w:val="00461EC5"/>
    <w:rsid w:val="00462F02"/>
    <w:rsid w:val="00465783"/>
    <w:rsid w:val="00473ED0"/>
    <w:rsid w:val="00484BA4"/>
    <w:rsid w:val="004872AF"/>
    <w:rsid w:val="004879FD"/>
    <w:rsid w:val="004917CF"/>
    <w:rsid w:val="00494689"/>
    <w:rsid w:val="004A2071"/>
    <w:rsid w:val="004A362D"/>
    <w:rsid w:val="004A7A96"/>
    <w:rsid w:val="004B3889"/>
    <w:rsid w:val="004C0629"/>
    <w:rsid w:val="004C098D"/>
    <w:rsid w:val="004C1FC4"/>
    <w:rsid w:val="004C4FBD"/>
    <w:rsid w:val="004D11BB"/>
    <w:rsid w:val="004D4E6F"/>
    <w:rsid w:val="004D5565"/>
    <w:rsid w:val="004D6375"/>
    <w:rsid w:val="004D7D8C"/>
    <w:rsid w:val="004E1E03"/>
    <w:rsid w:val="004E221B"/>
    <w:rsid w:val="004E32D1"/>
    <w:rsid w:val="004E64F1"/>
    <w:rsid w:val="004F1300"/>
    <w:rsid w:val="004F3ADE"/>
    <w:rsid w:val="004F5440"/>
    <w:rsid w:val="004F643A"/>
    <w:rsid w:val="004F6982"/>
    <w:rsid w:val="0050060F"/>
    <w:rsid w:val="0050341F"/>
    <w:rsid w:val="00503A96"/>
    <w:rsid w:val="00515FCA"/>
    <w:rsid w:val="005211FC"/>
    <w:rsid w:val="00522B23"/>
    <w:rsid w:val="00523143"/>
    <w:rsid w:val="00525070"/>
    <w:rsid w:val="00526B5F"/>
    <w:rsid w:val="00526DEF"/>
    <w:rsid w:val="00527618"/>
    <w:rsid w:val="0052790D"/>
    <w:rsid w:val="00530E3B"/>
    <w:rsid w:val="00535792"/>
    <w:rsid w:val="005365EA"/>
    <w:rsid w:val="0054145F"/>
    <w:rsid w:val="005436FA"/>
    <w:rsid w:val="00543C7E"/>
    <w:rsid w:val="00544362"/>
    <w:rsid w:val="005443FB"/>
    <w:rsid w:val="005448F9"/>
    <w:rsid w:val="00547D9A"/>
    <w:rsid w:val="00561F57"/>
    <w:rsid w:val="00563B93"/>
    <w:rsid w:val="00563F28"/>
    <w:rsid w:val="005711C4"/>
    <w:rsid w:val="005777BA"/>
    <w:rsid w:val="005804CB"/>
    <w:rsid w:val="00591BAF"/>
    <w:rsid w:val="00594E3B"/>
    <w:rsid w:val="00596D27"/>
    <w:rsid w:val="005A0B90"/>
    <w:rsid w:val="005A0F47"/>
    <w:rsid w:val="005A34C7"/>
    <w:rsid w:val="005A454D"/>
    <w:rsid w:val="005A4FAD"/>
    <w:rsid w:val="005A63F5"/>
    <w:rsid w:val="005B288E"/>
    <w:rsid w:val="005B3E58"/>
    <w:rsid w:val="005C1F93"/>
    <w:rsid w:val="005C3394"/>
    <w:rsid w:val="005C6A37"/>
    <w:rsid w:val="005C7C4D"/>
    <w:rsid w:val="005C7F9A"/>
    <w:rsid w:val="005D3285"/>
    <w:rsid w:val="005D54E7"/>
    <w:rsid w:val="005E073F"/>
    <w:rsid w:val="005E17C7"/>
    <w:rsid w:val="005E3152"/>
    <w:rsid w:val="005E3283"/>
    <w:rsid w:val="005E75C8"/>
    <w:rsid w:val="005F1009"/>
    <w:rsid w:val="00601DC1"/>
    <w:rsid w:val="006043D5"/>
    <w:rsid w:val="00606127"/>
    <w:rsid w:val="006069D3"/>
    <w:rsid w:val="006108F8"/>
    <w:rsid w:val="006110C6"/>
    <w:rsid w:val="006126C3"/>
    <w:rsid w:val="00615BD1"/>
    <w:rsid w:val="006165E1"/>
    <w:rsid w:val="006167EC"/>
    <w:rsid w:val="00623E00"/>
    <w:rsid w:val="00625071"/>
    <w:rsid w:val="00632656"/>
    <w:rsid w:val="00633B69"/>
    <w:rsid w:val="00633DFE"/>
    <w:rsid w:val="0064132B"/>
    <w:rsid w:val="006476FF"/>
    <w:rsid w:val="00651ABF"/>
    <w:rsid w:val="00654F93"/>
    <w:rsid w:val="00655290"/>
    <w:rsid w:val="00657353"/>
    <w:rsid w:val="0065783D"/>
    <w:rsid w:val="00657BC8"/>
    <w:rsid w:val="00660878"/>
    <w:rsid w:val="0066356A"/>
    <w:rsid w:val="00664FF2"/>
    <w:rsid w:val="00665F3D"/>
    <w:rsid w:val="00665FA8"/>
    <w:rsid w:val="00666EE0"/>
    <w:rsid w:val="006671B6"/>
    <w:rsid w:val="006862B8"/>
    <w:rsid w:val="00687100"/>
    <w:rsid w:val="00690CC9"/>
    <w:rsid w:val="006A267F"/>
    <w:rsid w:val="006A588F"/>
    <w:rsid w:val="006A5B0A"/>
    <w:rsid w:val="006B2992"/>
    <w:rsid w:val="006B378C"/>
    <w:rsid w:val="006B675E"/>
    <w:rsid w:val="006B6D55"/>
    <w:rsid w:val="006B7C7A"/>
    <w:rsid w:val="006C2A50"/>
    <w:rsid w:val="006C5F19"/>
    <w:rsid w:val="006D1085"/>
    <w:rsid w:val="006D311A"/>
    <w:rsid w:val="006D5AAC"/>
    <w:rsid w:val="006D6A96"/>
    <w:rsid w:val="006D6E22"/>
    <w:rsid w:val="006E0D82"/>
    <w:rsid w:val="006E1A90"/>
    <w:rsid w:val="006E7243"/>
    <w:rsid w:val="006F2BD0"/>
    <w:rsid w:val="006F52C4"/>
    <w:rsid w:val="006F6A14"/>
    <w:rsid w:val="00700828"/>
    <w:rsid w:val="00703235"/>
    <w:rsid w:val="007036B4"/>
    <w:rsid w:val="00713E11"/>
    <w:rsid w:val="00716CCD"/>
    <w:rsid w:val="00717741"/>
    <w:rsid w:val="00717758"/>
    <w:rsid w:val="00717961"/>
    <w:rsid w:val="0072445D"/>
    <w:rsid w:val="007258EE"/>
    <w:rsid w:val="00726174"/>
    <w:rsid w:val="00726CB5"/>
    <w:rsid w:val="00727273"/>
    <w:rsid w:val="00731CB6"/>
    <w:rsid w:val="0074214F"/>
    <w:rsid w:val="00746AF2"/>
    <w:rsid w:val="00746F7A"/>
    <w:rsid w:val="00747E2F"/>
    <w:rsid w:val="00753CC6"/>
    <w:rsid w:val="007617C9"/>
    <w:rsid w:val="00761B9B"/>
    <w:rsid w:val="00762296"/>
    <w:rsid w:val="00767E4A"/>
    <w:rsid w:val="00770EC8"/>
    <w:rsid w:val="00775475"/>
    <w:rsid w:val="00775B34"/>
    <w:rsid w:val="00786EEC"/>
    <w:rsid w:val="00790264"/>
    <w:rsid w:val="00792FEA"/>
    <w:rsid w:val="00796D14"/>
    <w:rsid w:val="007975E5"/>
    <w:rsid w:val="007A60CD"/>
    <w:rsid w:val="007A6218"/>
    <w:rsid w:val="007A7832"/>
    <w:rsid w:val="007B09F9"/>
    <w:rsid w:val="007B1196"/>
    <w:rsid w:val="007B3341"/>
    <w:rsid w:val="007C407C"/>
    <w:rsid w:val="007D140E"/>
    <w:rsid w:val="007D776B"/>
    <w:rsid w:val="007D7ACB"/>
    <w:rsid w:val="007E170B"/>
    <w:rsid w:val="007E4911"/>
    <w:rsid w:val="007F32BD"/>
    <w:rsid w:val="00800A74"/>
    <w:rsid w:val="00801C84"/>
    <w:rsid w:val="00801D81"/>
    <w:rsid w:val="00806339"/>
    <w:rsid w:val="00810F5C"/>
    <w:rsid w:val="00813195"/>
    <w:rsid w:val="008146AB"/>
    <w:rsid w:val="00815758"/>
    <w:rsid w:val="00821929"/>
    <w:rsid w:val="00821BB0"/>
    <w:rsid w:val="008229BF"/>
    <w:rsid w:val="00824F45"/>
    <w:rsid w:val="00826D24"/>
    <w:rsid w:val="00832CF0"/>
    <w:rsid w:val="00834769"/>
    <w:rsid w:val="0083724A"/>
    <w:rsid w:val="00840739"/>
    <w:rsid w:val="00845CC4"/>
    <w:rsid w:val="00846500"/>
    <w:rsid w:val="00850389"/>
    <w:rsid w:val="00851C0F"/>
    <w:rsid w:val="0085436D"/>
    <w:rsid w:val="00862D17"/>
    <w:rsid w:val="008635A6"/>
    <w:rsid w:val="00863B96"/>
    <w:rsid w:val="00864B56"/>
    <w:rsid w:val="00865B62"/>
    <w:rsid w:val="008676D0"/>
    <w:rsid w:val="00875315"/>
    <w:rsid w:val="00875FEC"/>
    <w:rsid w:val="0088184F"/>
    <w:rsid w:val="00884195"/>
    <w:rsid w:val="00887F0E"/>
    <w:rsid w:val="00891008"/>
    <w:rsid w:val="008911E8"/>
    <w:rsid w:val="00892A6A"/>
    <w:rsid w:val="00893476"/>
    <w:rsid w:val="008A01D8"/>
    <w:rsid w:val="008A22D1"/>
    <w:rsid w:val="008A62BE"/>
    <w:rsid w:val="008B2CB6"/>
    <w:rsid w:val="008B5419"/>
    <w:rsid w:val="008B5D5A"/>
    <w:rsid w:val="008B67CE"/>
    <w:rsid w:val="008B718B"/>
    <w:rsid w:val="008B7677"/>
    <w:rsid w:val="008C4504"/>
    <w:rsid w:val="008D1C71"/>
    <w:rsid w:val="008D41EF"/>
    <w:rsid w:val="008E154E"/>
    <w:rsid w:val="008E2FF1"/>
    <w:rsid w:val="008E4A69"/>
    <w:rsid w:val="00900C96"/>
    <w:rsid w:val="0090632C"/>
    <w:rsid w:val="0091213F"/>
    <w:rsid w:val="009133B5"/>
    <w:rsid w:val="00914995"/>
    <w:rsid w:val="009204A1"/>
    <w:rsid w:val="00921A1B"/>
    <w:rsid w:val="00925361"/>
    <w:rsid w:val="0092563E"/>
    <w:rsid w:val="009301CE"/>
    <w:rsid w:val="00930988"/>
    <w:rsid w:val="00932DA6"/>
    <w:rsid w:val="00940E92"/>
    <w:rsid w:val="00945FC8"/>
    <w:rsid w:val="009511CF"/>
    <w:rsid w:val="00952214"/>
    <w:rsid w:val="00953CD5"/>
    <w:rsid w:val="009569D6"/>
    <w:rsid w:val="009624D7"/>
    <w:rsid w:val="00971127"/>
    <w:rsid w:val="00973B47"/>
    <w:rsid w:val="00977D59"/>
    <w:rsid w:val="009807B9"/>
    <w:rsid w:val="00980AD3"/>
    <w:rsid w:val="00980FE3"/>
    <w:rsid w:val="00981DD2"/>
    <w:rsid w:val="0098211A"/>
    <w:rsid w:val="00985F03"/>
    <w:rsid w:val="0098635D"/>
    <w:rsid w:val="009872C5"/>
    <w:rsid w:val="00990E3F"/>
    <w:rsid w:val="00991551"/>
    <w:rsid w:val="009921E9"/>
    <w:rsid w:val="00992D39"/>
    <w:rsid w:val="0099608E"/>
    <w:rsid w:val="009A0577"/>
    <w:rsid w:val="009A44AD"/>
    <w:rsid w:val="009A62F3"/>
    <w:rsid w:val="009B360C"/>
    <w:rsid w:val="009B4A09"/>
    <w:rsid w:val="009B6CFA"/>
    <w:rsid w:val="009B722D"/>
    <w:rsid w:val="009C43FB"/>
    <w:rsid w:val="009C4BB0"/>
    <w:rsid w:val="009C53A1"/>
    <w:rsid w:val="009D0787"/>
    <w:rsid w:val="009D22D7"/>
    <w:rsid w:val="009D2DEC"/>
    <w:rsid w:val="009D3B9E"/>
    <w:rsid w:val="009D4F9E"/>
    <w:rsid w:val="009D4FE1"/>
    <w:rsid w:val="009D52D5"/>
    <w:rsid w:val="009D5DF5"/>
    <w:rsid w:val="009D7CED"/>
    <w:rsid w:val="009E0B67"/>
    <w:rsid w:val="009E0DC0"/>
    <w:rsid w:val="009E16E7"/>
    <w:rsid w:val="009E7D1D"/>
    <w:rsid w:val="009F5845"/>
    <w:rsid w:val="009F7DB5"/>
    <w:rsid w:val="00A0186F"/>
    <w:rsid w:val="00A11470"/>
    <w:rsid w:val="00A14C34"/>
    <w:rsid w:val="00A16F8E"/>
    <w:rsid w:val="00A24DE8"/>
    <w:rsid w:val="00A260CE"/>
    <w:rsid w:val="00A26F25"/>
    <w:rsid w:val="00A2718C"/>
    <w:rsid w:val="00A33781"/>
    <w:rsid w:val="00A369E2"/>
    <w:rsid w:val="00A405F6"/>
    <w:rsid w:val="00A40E30"/>
    <w:rsid w:val="00A42050"/>
    <w:rsid w:val="00A423D4"/>
    <w:rsid w:val="00A43928"/>
    <w:rsid w:val="00A46491"/>
    <w:rsid w:val="00A50728"/>
    <w:rsid w:val="00A52767"/>
    <w:rsid w:val="00A53FC5"/>
    <w:rsid w:val="00A547BC"/>
    <w:rsid w:val="00A57643"/>
    <w:rsid w:val="00A6438E"/>
    <w:rsid w:val="00A66E9D"/>
    <w:rsid w:val="00A66ECF"/>
    <w:rsid w:val="00A7161E"/>
    <w:rsid w:val="00A717A7"/>
    <w:rsid w:val="00A76633"/>
    <w:rsid w:val="00A818DF"/>
    <w:rsid w:val="00A90C26"/>
    <w:rsid w:val="00AA34CC"/>
    <w:rsid w:val="00AB02BD"/>
    <w:rsid w:val="00AB07BB"/>
    <w:rsid w:val="00AB0C50"/>
    <w:rsid w:val="00AB0DA9"/>
    <w:rsid w:val="00AB1F3B"/>
    <w:rsid w:val="00AB624E"/>
    <w:rsid w:val="00AC22E0"/>
    <w:rsid w:val="00AC4390"/>
    <w:rsid w:val="00AC728A"/>
    <w:rsid w:val="00AC7938"/>
    <w:rsid w:val="00AD34BF"/>
    <w:rsid w:val="00AD6BC4"/>
    <w:rsid w:val="00AE314F"/>
    <w:rsid w:val="00AE4D3D"/>
    <w:rsid w:val="00AE79E5"/>
    <w:rsid w:val="00AF0B8E"/>
    <w:rsid w:val="00AF1749"/>
    <w:rsid w:val="00AF502D"/>
    <w:rsid w:val="00B02389"/>
    <w:rsid w:val="00B03751"/>
    <w:rsid w:val="00B043E0"/>
    <w:rsid w:val="00B072B5"/>
    <w:rsid w:val="00B0792B"/>
    <w:rsid w:val="00B10171"/>
    <w:rsid w:val="00B11CF1"/>
    <w:rsid w:val="00B1346B"/>
    <w:rsid w:val="00B13515"/>
    <w:rsid w:val="00B143E0"/>
    <w:rsid w:val="00B155D7"/>
    <w:rsid w:val="00B2165F"/>
    <w:rsid w:val="00B226EF"/>
    <w:rsid w:val="00B22A96"/>
    <w:rsid w:val="00B34864"/>
    <w:rsid w:val="00B36DB9"/>
    <w:rsid w:val="00B41DCD"/>
    <w:rsid w:val="00B43812"/>
    <w:rsid w:val="00B43D14"/>
    <w:rsid w:val="00B61F26"/>
    <w:rsid w:val="00B72D09"/>
    <w:rsid w:val="00B76CC2"/>
    <w:rsid w:val="00B81862"/>
    <w:rsid w:val="00B95E47"/>
    <w:rsid w:val="00BA1AB2"/>
    <w:rsid w:val="00BA3B12"/>
    <w:rsid w:val="00BA6BF2"/>
    <w:rsid w:val="00BB3072"/>
    <w:rsid w:val="00BB612A"/>
    <w:rsid w:val="00BC0425"/>
    <w:rsid w:val="00BC3AEB"/>
    <w:rsid w:val="00BC4F0C"/>
    <w:rsid w:val="00BC57AE"/>
    <w:rsid w:val="00BC6AFF"/>
    <w:rsid w:val="00BD1B95"/>
    <w:rsid w:val="00BD4943"/>
    <w:rsid w:val="00BD5D6A"/>
    <w:rsid w:val="00BE3D88"/>
    <w:rsid w:val="00BE4255"/>
    <w:rsid w:val="00BF38B7"/>
    <w:rsid w:val="00BF54F4"/>
    <w:rsid w:val="00C0335D"/>
    <w:rsid w:val="00C17539"/>
    <w:rsid w:val="00C20EEB"/>
    <w:rsid w:val="00C2171D"/>
    <w:rsid w:val="00C22337"/>
    <w:rsid w:val="00C3083B"/>
    <w:rsid w:val="00C32E3A"/>
    <w:rsid w:val="00C33293"/>
    <w:rsid w:val="00C33EB4"/>
    <w:rsid w:val="00C40459"/>
    <w:rsid w:val="00C44B94"/>
    <w:rsid w:val="00C513AA"/>
    <w:rsid w:val="00C52689"/>
    <w:rsid w:val="00C52ECC"/>
    <w:rsid w:val="00C54CA7"/>
    <w:rsid w:val="00C570A4"/>
    <w:rsid w:val="00C579EF"/>
    <w:rsid w:val="00C60F1B"/>
    <w:rsid w:val="00C67610"/>
    <w:rsid w:val="00C713B7"/>
    <w:rsid w:val="00C713E1"/>
    <w:rsid w:val="00C77558"/>
    <w:rsid w:val="00C81F63"/>
    <w:rsid w:val="00C85E5F"/>
    <w:rsid w:val="00C9109A"/>
    <w:rsid w:val="00C9663B"/>
    <w:rsid w:val="00C97611"/>
    <w:rsid w:val="00CA3CA0"/>
    <w:rsid w:val="00CA45AB"/>
    <w:rsid w:val="00CA4A5F"/>
    <w:rsid w:val="00CA73D6"/>
    <w:rsid w:val="00CB20C6"/>
    <w:rsid w:val="00CB4CCC"/>
    <w:rsid w:val="00CB6DBF"/>
    <w:rsid w:val="00CC0ED5"/>
    <w:rsid w:val="00CC4EA8"/>
    <w:rsid w:val="00CC5BB0"/>
    <w:rsid w:val="00CC646D"/>
    <w:rsid w:val="00CD799C"/>
    <w:rsid w:val="00CE0E36"/>
    <w:rsid w:val="00CE1E36"/>
    <w:rsid w:val="00CF099C"/>
    <w:rsid w:val="00CF3C79"/>
    <w:rsid w:val="00CF546C"/>
    <w:rsid w:val="00CF6856"/>
    <w:rsid w:val="00D00E04"/>
    <w:rsid w:val="00D010F5"/>
    <w:rsid w:val="00D06EAD"/>
    <w:rsid w:val="00D15254"/>
    <w:rsid w:val="00D15A88"/>
    <w:rsid w:val="00D20863"/>
    <w:rsid w:val="00D208F1"/>
    <w:rsid w:val="00D21849"/>
    <w:rsid w:val="00D22028"/>
    <w:rsid w:val="00D252DE"/>
    <w:rsid w:val="00D2539B"/>
    <w:rsid w:val="00D26012"/>
    <w:rsid w:val="00D26926"/>
    <w:rsid w:val="00D3051F"/>
    <w:rsid w:val="00D33C0A"/>
    <w:rsid w:val="00D34CD6"/>
    <w:rsid w:val="00D34D36"/>
    <w:rsid w:val="00D35602"/>
    <w:rsid w:val="00D36AF7"/>
    <w:rsid w:val="00D53028"/>
    <w:rsid w:val="00D553E5"/>
    <w:rsid w:val="00D56CA4"/>
    <w:rsid w:val="00D62CA9"/>
    <w:rsid w:val="00D70BE4"/>
    <w:rsid w:val="00D731D3"/>
    <w:rsid w:val="00D7691F"/>
    <w:rsid w:val="00D85868"/>
    <w:rsid w:val="00D873D2"/>
    <w:rsid w:val="00D87763"/>
    <w:rsid w:val="00D91EA9"/>
    <w:rsid w:val="00D9756B"/>
    <w:rsid w:val="00D97899"/>
    <w:rsid w:val="00DA2210"/>
    <w:rsid w:val="00DA4869"/>
    <w:rsid w:val="00DA5AA6"/>
    <w:rsid w:val="00DA7A18"/>
    <w:rsid w:val="00DB2D27"/>
    <w:rsid w:val="00DB538B"/>
    <w:rsid w:val="00DC293E"/>
    <w:rsid w:val="00DC3150"/>
    <w:rsid w:val="00DC588A"/>
    <w:rsid w:val="00DC6488"/>
    <w:rsid w:val="00DC6D21"/>
    <w:rsid w:val="00DD0833"/>
    <w:rsid w:val="00DE112C"/>
    <w:rsid w:val="00DE1FD4"/>
    <w:rsid w:val="00DE31A4"/>
    <w:rsid w:val="00DE6012"/>
    <w:rsid w:val="00DE62CD"/>
    <w:rsid w:val="00DE6552"/>
    <w:rsid w:val="00DE6AC4"/>
    <w:rsid w:val="00DF1D7E"/>
    <w:rsid w:val="00DF6293"/>
    <w:rsid w:val="00E005BF"/>
    <w:rsid w:val="00E00865"/>
    <w:rsid w:val="00E00E72"/>
    <w:rsid w:val="00E02C95"/>
    <w:rsid w:val="00E050F1"/>
    <w:rsid w:val="00E051B8"/>
    <w:rsid w:val="00E10B8E"/>
    <w:rsid w:val="00E110D8"/>
    <w:rsid w:val="00E14C7A"/>
    <w:rsid w:val="00E311F7"/>
    <w:rsid w:val="00E324BA"/>
    <w:rsid w:val="00E3337A"/>
    <w:rsid w:val="00E3490C"/>
    <w:rsid w:val="00E461B5"/>
    <w:rsid w:val="00E47D25"/>
    <w:rsid w:val="00E50422"/>
    <w:rsid w:val="00E56047"/>
    <w:rsid w:val="00E5644F"/>
    <w:rsid w:val="00E57785"/>
    <w:rsid w:val="00E65CD9"/>
    <w:rsid w:val="00E7122A"/>
    <w:rsid w:val="00E7181C"/>
    <w:rsid w:val="00E7386F"/>
    <w:rsid w:val="00E752D4"/>
    <w:rsid w:val="00E8721A"/>
    <w:rsid w:val="00E8724D"/>
    <w:rsid w:val="00E873AB"/>
    <w:rsid w:val="00E87A9B"/>
    <w:rsid w:val="00E87B30"/>
    <w:rsid w:val="00E9267C"/>
    <w:rsid w:val="00E93297"/>
    <w:rsid w:val="00E978F7"/>
    <w:rsid w:val="00EA0476"/>
    <w:rsid w:val="00EA3D26"/>
    <w:rsid w:val="00EA5EF9"/>
    <w:rsid w:val="00EA7257"/>
    <w:rsid w:val="00EB295F"/>
    <w:rsid w:val="00EB2E14"/>
    <w:rsid w:val="00EB4A4B"/>
    <w:rsid w:val="00EB6D3E"/>
    <w:rsid w:val="00EB7641"/>
    <w:rsid w:val="00EC1A88"/>
    <w:rsid w:val="00EC23E9"/>
    <w:rsid w:val="00EC498E"/>
    <w:rsid w:val="00EC5FC0"/>
    <w:rsid w:val="00EC64D0"/>
    <w:rsid w:val="00EC742D"/>
    <w:rsid w:val="00ED18AF"/>
    <w:rsid w:val="00ED4F09"/>
    <w:rsid w:val="00ED61D0"/>
    <w:rsid w:val="00ED76D1"/>
    <w:rsid w:val="00EE1021"/>
    <w:rsid w:val="00EE4F04"/>
    <w:rsid w:val="00EF10F0"/>
    <w:rsid w:val="00EF44D5"/>
    <w:rsid w:val="00EF753D"/>
    <w:rsid w:val="00EF76A0"/>
    <w:rsid w:val="00F05C67"/>
    <w:rsid w:val="00F05D30"/>
    <w:rsid w:val="00F077C3"/>
    <w:rsid w:val="00F11B63"/>
    <w:rsid w:val="00F16D33"/>
    <w:rsid w:val="00F22B9A"/>
    <w:rsid w:val="00F2392B"/>
    <w:rsid w:val="00F25EDA"/>
    <w:rsid w:val="00F354B3"/>
    <w:rsid w:val="00F37480"/>
    <w:rsid w:val="00F37D20"/>
    <w:rsid w:val="00F40049"/>
    <w:rsid w:val="00F4649E"/>
    <w:rsid w:val="00F466B4"/>
    <w:rsid w:val="00F47D29"/>
    <w:rsid w:val="00F47F4A"/>
    <w:rsid w:val="00F5238D"/>
    <w:rsid w:val="00F54A3D"/>
    <w:rsid w:val="00F56B71"/>
    <w:rsid w:val="00F57894"/>
    <w:rsid w:val="00F60D57"/>
    <w:rsid w:val="00F61665"/>
    <w:rsid w:val="00F7228E"/>
    <w:rsid w:val="00F739C0"/>
    <w:rsid w:val="00F7520A"/>
    <w:rsid w:val="00F77A89"/>
    <w:rsid w:val="00F81033"/>
    <w:rsid w:val="00F824BB"/>
    <w:rsid w:val="00F83850"/>
    <w:rsid w:val="00F9034B"/>
    <w:rsid w:val="00F91F18"/>
    <w:rsid w:val="00F94DE8"/>
    <w:rsid w:val="00F964EC"/>
    <w:rsid w:val="00FA6E9D"/>
    <w:rsid w:val="00FC2B28"/>
    <w:rsid w:val="00FC4157"/>
    <w:rsid w:val="00FC7C07"/>
    <w:rsid w:val="00FD4F05"/>
    <w:rsid w:val="00FD64D2"/>
    <w:rsid w:val="00FD6508"/>
    <w:rsid w:val="00FD6632"/>
    <w:rsid w:val="00FE093A"/>
    <w:rsid w:val="00FE288D"/>
    <w:rsid w:val="00FE2E6A"/>
    <w:rsid w:val="00FE46CA"/>
    <w:rsid w:val="00FE5469"/>
    <w:rsid w:val="00FE58A0"/>
    <w:rsid w:val="00FE6E98"/>
    <w:rsid w:val="00FE7078"/>
    <w:rsid w:val="00FE7B2E"/>
    <w:rsid w:val="00FF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47D6E-0EC7-4AD2-B978-87D78AAF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3FB"/>
  </w:style>
  <w:style w:type="paragraph" w:styleId="Nagwek1">
    <w:name w:val="heading 1"/>
    <w:basedOn w:val="Normalny"/>
    <w:next w:val="Normalny"/>
    <w:link w:val="Nagwek1Znak"/>
    <w:uiPriority w:val="9"/>
    <w:qFormat/>
    <w:rsid w:val="007A7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4B3"/>
    <w:pPr>
      <w:ind w:left="720"/>
      <w:contextualSpacing/>
    </w:pPr>
  </w:style>
  <w:style w:type="paragraph" w:customStyle="1" w:styleId="Standard">
    <w:name w:val="Standard"/>
    <w:rsid w:val="00DA7A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3C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3C0E"/>
  </w:style>
  <w:style w:type="paragraph" w:styleId="Nagwek">
    <w:name w:val="header"/>
    <w:basedOn w:val="Normalny"/>
    <w:link w:val="NagwekZnak"/>
    <w:uiPriority w:val="99"/>
    <w:unhideWhenUsed/>
    <w:rsid w:val="004A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62D"/>
  </w:style>
  <w:style w:type="paragraph" w:styleId="Stopka">
    <w:name w:val="footer"/>
    <w:basedOn w:val="Normalny"/>
    <w:link w:val="StopkaZnak"/>
    <w:uiPriority w:val="99"/>
    <w:unhideWhenUsed/>
    <w:rsid w:val="004A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62D"/>
  </w:style>
  <w:style w:type="paragraph" w:styleId="Bezodstpw">
    <w:name w:val="No Spacing"/>
    <w:qFormat/>
    <w:rsid w:val="004A362D"/>
    <w:pPr>
      <w:spacing w:after="0" w:line="240" w:lineRule="auto"/>
    </w:pPr>
  </w:style>
  <w:style w:type="paragraph" w:customStyle="1" w:styleId="Tekstpodstawowy32">
    <w:name w:val="Tekst podstawowy 32"/>
    <w:basedOn w:val="Normalny"/>
    <w:uiPriority w:val="99"/>
    <w:rsid w:val="004A362D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FontStyle30">
    <w:name w:val="Font Style30"/>
    <w:rsid w:val="004A362D"/>
    <w:rPr>
      <w:rFonts w:ascii="Arial Unicode MS" w:eastAsia="Arial Unicode MS" w:hAnsi="Arial Unicode MS" w:cs="Arial Unicode MS"/>
      <w:b/>
      <w:bCs/>
      <w:sz w:val="14"/>
      <w:szCs w:val="14"/>
    </w:rPr>
  </w:style>
  <w:style w:type="character" w:customStyle="1" w:styleId="Mocnowyrniony">
    <w:name w:val="Mocno wyróżniony"/>
    <w:rsid w:val="004C1FC4"/>
    <w:rPr>
      <w:b/>
      <w:bCs/>
    </w:rPr>
  </w:style>
  <w:style w:type="paragraph" w:customStyle="1" w:styleId="Tretekstu">
    <w:name w:val="Treść tekstu"/>
    <w:basedOn w:val="Normalny"/>
    <w:rsid w:val="001A07DE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E110D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10D8"/>
    <w:pPr>
      <w:widowControl w:val="0"/>
      <w:shd w:val="clear" w:color="auto" w:fill="FFFFFF"/>
      <w:spacing w:after="0" w:line="413" w:lineRule="exact"/>
    </w:pPr>
  </w:style>
  <w:style w:type="character" w:styleId="Pogrubienie">
    <w:name w:val="Strong"/>
    <w:basedOn w:val="Domylnaczcionkaakapitu"/>
    <w:uiPriority w:val="22"/>
    <w:qFormat/>
    <w:rsid w:val="008E4A69"/>
    <w:rPr>
      <w:b/>
      <w:bCs/>
    </w:rPr>
  </w:style>
  <w:style w:type="paragraph" w:styleId="NormalnyWeb">
    <w:name w:val="Normal (Web)"/>
    <w:basedOn w:val="Normalny"/>
    <w:uiPriority w:val="99"/>
    <w:unhideWhenUsed/>
    <w:rsid w:val="00F3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29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B76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E288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22B23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07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0739"/>
  </w:style>
  <w:style w:type="paragraph" w:styleId="Tekstpodstawowy3">
    <w:name w:val="Body Text 3"/>
    <w:basedOn w:val="Normalny"/>
    <w:link w:val="Tekstpodstawowy3Znak"/>
    <w:uiPriority w:val="99"/>
    <w:unhideWhenUsed/>
    <w:rsid w:val="002C7D40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C7D40"/>
    <w:rPr>
      <w:rFonts w:ascii="Calibri" w:eastAsia="Calibri" w:hAnsi="Calibri" w:cs="Times New Roman"/>
      <w:sz w:val="16"/>
      <w:szCs w:val="16"/>
    </w:rPr>
  </w:style>
  <w:style w:type="paragraph" w:customStyle="1" w:styleId="Textbody">
    <w:name w:val="Text body"/>
    <w:basedOn w:val="Standard"/>
    <w:rsid w:val="00731CB6"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character" w:customStyle="1" w:styleId="StrongEmphasis">
    <w:name w:val="Strong Emphasis"/>
    <w:rsid w:val="00731CB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A78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Contents">
    <w:name w:val="Table Contents"/>
    <w:basedOn w:val="Standard"/>
    <w:rsid w:val="00292755"/>
    <w:pPr>
      <w:suppressLineNumbers/>
    </w:pPr>
    <w:rPr>
      <w:rFonts w:eastAsia="SimSun" w:cs="Lucida Sans"/>
      <w:lang w:eastAsia="zh-CN" w:bidi="hi-IN"/>
    </w:rPr>
  </w:style>
  <w:style w:type="character" w:customStyle="1" w:styleId="markedcontent">
    <w:name w:val="markedcontent"/>
    <w:basedOn w:val="Domylnaczcionkaakapitu"/>
    <w:rsid w:val="0001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2A72-1FF0-4C46-83F5-A1DC0D2E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Smykowie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Gmina Smyków 1</cp:lastModifiedBy>
  <cp:revision>3</cp:revision>
  <cp:lastPrinted>2024-06-20T10:57:00Z</cp:lastPrinted>
  <dcterms:created xsi:type="dcterms:W3CDTF">2024-06-20T11:00:00Z</dcterms:created>
  <dcterms:modified xsi:type="dcterms:W3CDTF">2024-06-20T11:44:00Z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-1389002474</vt:i4>
  </property>
  <property fmtid="{D5CDD505-2E9C-101B-9397-08002B2CF9AE}" pid="3" name="_NewReviewCycle">
    <vt:lpwstr/>
  </property>
  <property fmtid="{D5CDD505-2E9C-101B-9397-08002B2CF9AE}" pid="4" name="_EmailSubject">
    <vt:lpwstr>informacja</vt:lpwstr>
  </property>
  <property fmtid="{D5CDD505-2E9C-101B-9397-08002B2CF9AE}" pid="5" name="_AuthorEmail">
    <vt:lpwstr>krzysztof.bera@smykow.pl</vt:lpwstr>
  </property>
  <property fmtid="{D5CDD505-2E9C-101B-9397-08002B2CF9AE}" pid="6" name="_AuthorEmailDisplayName">
    <vt:lpwstr>Krzysztof Bera</vt:lpwstr>
  </property>
  <property fmtid="{D5CDD505-2E9C-101B-9397-08002B2CF9AE}" pid="7" name="_ReviewingToolsShownOnce">
    <vt:lpwstr/>
  </property>
</Properties>
</file>